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6F5EEF80" w:rsidR="00A919E7" w:rsidRPr="009842C3" w:rsidRDefault="008D316B" w:rsidP="00A919E7">
      <w:pPr>
        <w:jc w:val="right"/>
        <w:rPr>
          <w:rFonts w:asciiTheme="minorEastAsia" w:eastAsiaTheme="minorEastAsia" w:hAnsiTheme="minorEastAsia"/>
          <w:sz w:val="24"/>
        </w:rPr>
      </w:pPr>
      <w:r w:rsidRPr="004B75F7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年　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F54F3" w14:textId="254A1FFA" w:rsidR="00A919E7" w:rsidRPr="009842C3" w:rsidRDefault="00A919E7" w:rsidP="008D316B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理事長</w:t>
      </w:r>
      <w:r w:rsidR="00CC4D70">
        <w:rPr>
          <w:rFonts w:asciiTheme="minorEastAsia" w:eastAsiaTheme="minorEastAsia" w:hAnsiTheme="minorEastAsia" w:hint="eastAsia"/>
          <w:sz w:val="24"/>
        </w:rPr>
        <w:t xml:space="preserve">　今井　敏　殿</w:t>
      </w: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464924B6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0E66C10B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CC4D70">
        <w:rPr>
          <w:rFonts w:asciiTheme="minorEastAsia" w:eastAsiaTheme="minorEastAsia" w:hAnsiTheme="minorEastAsia" w:hint="eastAsia"/>
          <w:sz w:val="24"/>
        </w:rPr>
        <w:t>ラインマーカーの購入及びその配送業務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4E578BBD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</w:p>
    <w:bookmarkEnd w:id="0"/>
    <w:p w14:paraId="64633148" w14:textId="77777777" w:rsidR="00BF0C83" w:rsidRPr="00613356" w:rsidRDefault="00BF0C83" w:rsidP="00573D2D">
      <w:pPr>
        <w:rPr>
          <w:rFonts w:ascii="ＭＳ ゴシック" w:eastAsia="ＭＳ ゴシック" w:hAnsi="ＭＳ ゴシック"/>
        </w:rPr>
      </w:pPr>
    </w:p>
    <w:sectPr w:rsidR="00BF0C83" w:rsidRPr="00613356" w:rsidSect="009E7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BFAF1" w14:textId="77777777" w:rsidR="00CA2ABA" w:rsidRDefault="00CA2ABA">
      <w:r>
        <w:separator/>
      </w:r>
    </w:p>
  </w:endnote>
  <w:endnote w:type="continuationSeparator" w:id="0">
    <w:p w14:paraId="524FE8AB" w14:textId="77777777" w:rsidR="00CA2ABA" w:rsidRDefault="00CA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06E1" w14:textId="5E78ABD5" w:rsidR="009E7AE9" w:rsidRDefault="009E7AE9">
    <w:pPr>
      <w:pStyle w:val="a8"/>
      <w:jc w:val="center"/>
    </w:pPr>
  </w:p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0A64" w14:textId="77777777" w:rsidR="00712379" w:rsidRDefault="007123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2775" w14:textId="77777777" w:rsidR="00CA2ABA" w:rsidRDefault="00CA2ABA">
      <w:r>
        <w:separator/>
      </w:r>
    </w:p>
  </w:footnote>
  <w:footnote w:type="continuationSeparator" w:id="0">
    <w:p w14:paraId="31B905F4" w14:textId="77777777" w:rsidR="00CA2ABA" w:rsidRDefault="00CA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F25B" w14:textId="77777777" w:rsidR="00712379" w:rsidRDefault="007123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EEB0" w14:textId="069E0918" w:rsidR="00225944" w:rsidRPr="00712379" w:rsidRDefault="0086422A" w:rsidP="009E7AE9">
    <w:pPr>
      <w:jc w:val="right"/>
      <w:rPr>
        <w:rFonts w:ascii="ＭＳ ゴシック" w:eastAsia="ＭＳ ゴシック" w:hAnsi="ＭＳ ゴシック"/>
        <w:bCs/>
        <w:sz w:val="24"/>
        <w:szCs w:val="28"/>
      </w:rPr>
    </w:pPr>
    <w:bookmarkStart w:id="1" w:name="_GoBack"/>
    <w:r w:rsidRPr="00712379">
      <w:rPr>
        <w:rFonts w:ascii="ＭＳ ゴシック" w:eastAsia="ＭＳ ゴシック" w:hAnsi="ＭＳ ゴシック" w:hint="eastAsia"/>
        <w:bCs/>
        <w:sz w:val="24"/>
        <w:szCs w:val="28"/>
      </w:rPr>
      <w:t>様式２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5835" w14:textId="77777777" w:rsidR="00712379" w:rsidRDefault="007123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451E9"/>
    <w:rsid w:val="00046B19"/>
    <w:rsid w:val="00047964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417D8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709A"/>
    <w:rsid w:val="00203EB2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B75F7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5079E"/>
    <w:rsid w:val="00651403"/>
    <w:rsid w:val="00651960"/>
    <w:rsid w:val="006560D1"/>
    <w:rsid w:val="00657E22"/>
    <w:rsid w:val="00661285"/>
    <w:rsid w:val="00662C2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2379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50BD3"/>
    <w:rsid w:val="00852870"/>
    <w:rsid w:val="0085597E"/>
    <w:rsid w:val="00857EFE"/>
    <w:rsid w:val="0086422A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16B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64EC4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280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2ABA"/>
    <w:rsid w:val="00CA578E"/>
    <w:rsid w:val="00CB02C2"/>
    <w:rsid w:val="00CB1EA0"/>
    <w:rsid w:val="00CB63A1"/>
    <w:rsid w:val="00CB7124"/>
    <w:rsid w:val="00CC4363"/>
    <w:rsid w:val="00CC4D70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B586A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6AF64-295F-4752-B083-2F1A8CC4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2018-03-15T10:50:00Z</dcterms:created>
  <dcterms:modified xsi:type="dcterms:W3CDTF">2021-10-27T01:59:00Z</dcterms:modified>
</cp:coreProperties>
</file>